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4D737">
      <w:pPr>
        <w:rPr>
          <w:rFonts w:hint="eastAsia" w:eastAsia="仿宋"/>
          <w:b/>
          <w:bCs/>
          <w:sz w:val="32"/>
          <w:szCs w:val="32"/>
          <w:shd w:val="clear" w:color="auto" w:fill="FFFFFF"/>
        </w:rPr>
      </w:pPr>
      <w:r>
        <w:rPr>
          <w:rFonts w:hint="eastAsia" w:eastAsia="仿宋"/>
          <w:b/>
          <w:bCs/>
          <w:sz w:val="32"/>
          <w:szCs w:val="32"/>
          <w:shd w:val="clear" w:color="auto" w:fill="FFFFFF"/>
        </w:rPr>
        <w:t>附件1</w:t>
      </w:r>
    </w:p>
    <w:p w14:paraId="643DE473">
      <w:pPr>
        <w:jc w:val="center"/>
        <w:rPr>
          <w:rFonts w:hint="eastAsia" w:eastAsia="仿宋"/>
          <w:b/>
          <w:bCs/>
          <w:sz w:val="32"/>
          <w:szCs w:val="32"/>
          <w:shd w:val="clear" w:color="auto" w:fill="FFFFFF"/>
        </w:rPr>
      </w:pPr>
      <w:r>
        <w:rPr>
          <w:rFonts w:hint="eastAsia" w:eastAsia="仿宋"/>
          <w:b/>
          <w:bCs/>
          <w:sz w:val="32"/>
          <w:szCs w:val="32"/>
          <w:shd w:val="clear" w:color="auto" w:fill="FFFFFF"/>
        </w:rPr>
        <w:t>报价承诺函</w:t>
      </w:r>
    </w:p>
    <w:p w14:paraId="3A10E3AB">
      <w:pPr>
        <w:spacing w:line="520" w:lineRule="exact"/>
        <w:jc w:val="left"/>
        <w:rPr>
          <w:rFonts w:eastAsia="仿宋"/>
          <w:sz w:val="32"/>
          <w:szCs w:val="32"/>
          <w:u w:val="single"/>
          <w:shd w:val="clear" w:color="auto" w:fill="FFFFFF"/>
        </w:rPr>
      </w:pPr>
    </w:p>
    <w:p w14:paraId="2A8AFACB">
      <w:pPr>
        <w:rPr>
          <w:rFonts w:hint="default" w:eastAsia="仿宋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eastAsia="仿宋"/>
          <w:sz w:val="32"/>
          <w:szCs w:val="32"/>
          <w:u w:val="single"/>
          <w:shd w:val="clear" w:color="auto" w:fill="FFFFFF"/>
          <w:lang w:val="en-US" w:eastAsia="zh-CN"/>
        </w:rPr>
        <w:t>海口</w:t>
      </w:r>
      <w:bookmarkStart w:id="0" w:name="_GoBack"/>
      <w:bookmarkEnd w:id="0"/>
      <w:r>
        <w:rPr>
          <w:rFonts w:hint="eastAsia" w:eastAsia="仿宋"/>
          <w:sz w:val="32"/>
          <w:szCs w:val="32"/>
          <w:u w:val="single"/>
          <w:shd w:val="clear" w:color="auto" w:fill="FFFFFF"/>
          <w:lang w:val="en-US" w:eastAsia="zh-CN"/>
        </w:rPr>
        <w:t>综合保税区管理委员会  ：</w:t>
      </w:r>
    </w:p>
    <w:p w14:paraId="5E2A7BE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ascii="Calibri" w:hAnsi="Calibri" w:eastAsia="仿宋"/>
          <w:sz w:val="32"/>
          <w:szCs w:val="32"/>
          <w:u w:val="single"/>
          <w:shd w:val="clear" w:color="auto" w:fill="FFFFFF"/>
        </w:rPr>
      </w:pPr>
      <w:r>
        <w:rPr>
          <w:rFonts w:hint="eastAsia" w:eastAsia="仿宋"/>
          <w:sz w:val="32"/>
          <w:szCs w:val="32"/>
          <w:shd w:val="clear" w:color="auto" w:fill="FFFFFF"/>
        </w:rPr>
        <w:t>我单位已认真阅读贵公司关于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海口综合保税区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政务服务大厅（金盘大厅）物业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服务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项目</w:t>
      </w:r>
      <w:r>
        <w:rPr>
          <w:rFonts w:hint="eastAsia" w:eastAsia="仿宋"/>
          <w:sz w:val="32"/>
          <w:szCs w:val="32"/>
          <w:shd w:val="clear" w:color="auto" w:fill="FFFFFF"/>
        </w:rPr>
        <w:t xml:space="preserve">（下称本项目）公告及需求，现对本项目报价（含税）合计人民币      元（大写:  </w:t>
      </w:r>
      <w:r>
        <w:rPr>
          <w:rFonts w:eastAsia="仿宋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eastAsia="仿宋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Calibri" w:hAnsi="Calibri" w:eastAsia="仿宋" w:cs="仿宋"/>
          <w:color w:val="000000"/>
          <w:sz w:val="32"/>
          <w:szCs w:val="32"/>
        </w:rPr>
        <w:t xml:space="preserve">  ）包干价</w:t>
      </w:r>
      <w:r>
        <w:rPr>
          <w:rFonts w:hint="eastAsia" w:eastAsia="仿宋"/>
          <w:sz w:val="32"/>
          <w:szCs w:val="32"/>
          <w:shd w:val="clear" w:color="auto" w:fill="FFFFFF"/>
        </w:rPr>
        <w:t>，并在本项目比选及后续业务开展中郑重承诺如下：</w:t>
      </w:r>
    </w:p>
    <w:p w14:paraId="6B68BD96">
      <w:pPr>
        <w:numPr>
          <w:ilvl w:val="0"/>
          <w:numId w:val="1"/>
        </w:numPr>
        <w:spacing w:line="52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为在中国注册的具有独立承担民事责任能力的法人或其他组织，并取得合法工商营业执照并具有相关经营范围；</w:t>
      </w:r>
    </w:p>
    <w:p w14:paraId="6C907543">
      <w:pPr>
        <w:numPr>
          <w:ilvl w:val="0"/>
          <w:numId w:val="1"/>
        </w:numPr>
        <w:spacing w:line="52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具有独立法人资格；</w:t>
      </w:r>
    </w:p>
    <w:p w14:paraId="3DE8DB61">
      <w:pPr>
        <w:numPr>
          <w:ilvl w:val="0"/>
          <w:numId w:val="1"/>
        </w:numPr>
        <w:spacing w:line="52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具有3年以上的行业经验，能按期按约定完成本任务；</w:t>
      </w:r>
    </w:p>
    <w:p w14:paraId="015BC604">
      <w:pPr>
        <w:numPr>
          <w:ilvl w:val="0"/>
          <w:numId w:val="1"/>
        </w:numPr>
        <w:spacing w:line="52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具有良好的商业信誉和健全的财务会计制度；</w:t>
      </w:r>
    </w:p>
    <w:p w14:paraId="4D080C6A">
      <w:pPr>
        <w:numPr>
          <w:ilvl w:val="0"/>
          <w:numId w:val="1"/>
        </w:numPr>
        <w:spacing w:line="52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具有履行合同所必须的设备和专业技术能力；</w:t>
      </w:r>
    </w:p>
    <w:p w14:paraId="00403336">
      <w:pPr>
        <w:numPr>
          <w:ilvl w:val="0"/>
          <w:numId w:val="1"/>
        </w:numPr>
        <w:spacing w:line="52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具有依法缴纳税收和社会保障资金的良好记录；</w:t>
      </w:r>
    </w:p>
    <w:p w14:paraId="216FF557">
      <w:pPr>
        <w:numPr>
          <w:ilvl w:val="0"/>
          <w:numId w:val="1"/>
        </w:numPr>
        <w:spacing w:line="52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本次比选前三年内，在经营活动中没有重大违法记录；</w:t>
      </w:r>
    </w:p>
    <w:p w14:paraId="632C47C3">
      <w:pPr>
        <w:numPr>
          <w:ilvl w:val="0"/>
          <w:numId w:val="1"/>
        </w:numPr>
        <w:spacing w:line="52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参选人及其现任法定代表人、主要负责人前3年内不得具有行贿犯罪记录；</w:t>
      </w:r>
    </w:p>
    <w:p w14:paraId="0AC93C37">
      <w:pPr>
        <w:spacing w:line="520" w:lineRule="exact"/>
        <w:ind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9.不违反法律、行政法规规定的其他条件；</w:t>
      </w:r>
    </w:p>
    <w:p w14:paraId="263FFB90">
      <w:pPr>
        <w:spacing w:line="520" w:lineRule="exact"/>
        <w:ind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10.不以联合体参与本项目比选申请。</w:t>
      </w:r>
    </w:p>
    <w:p w14:paraId="2C57DAF4">
      <w:pPr>
        <w:spacing w:line="520" w:lineRule="exact"/>
        <w:ind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11.愿意向贵司提供与本项目比选有关的其他文件。</w:t>
      </w:r>
    </w:p>
    <w:p w14:paraId="612A010A">
      <w:pPr>
        <w:spacing w:line="520" w:lineRule="exact"/>
        <w:ind w:firstLine="640" w:firstLineChars="200"/>
        <w:rPr>
          <w:rFonts w:eastAsia="仿宋" w:cs="宋体"/>
          <w:sz w:val="32"/>
          <w:szCs w:val="32"/>
          <w:shd w:val="clear" w:color="auto" w:fill="FFFFFF"/>
        </w:rPr>
      </w:pPr>
      <w:r>
        <w:rPr>
          <w:rFonts w:hint="eastAsia" w:eastAsia="仿宋" w:cs="宋体"/>
          <w:sz w:val="32"/>
          <w:szCs w:val="32"/>
          <w:shd w:val="clear" w:color="auto" w:fill="FFFFFF"/>
        </w:rPr>
        <w:t>参选人名称：（盖公章）</w:t>
      </w:r>
    </w:p>
    <w:p w14:paraId="0B2C1C08">
      <w:pPr>
        <w:spacing w:line="520" w:lineRule="exact"/>
        <w:ind w:firstLine="640" w:firstLineChars="200"/>
        <w:rPr>
          <w:rFonts w:eastAsia="仿宋" w:cs="宋体"/>
          <w:sz w:val="32"/>
          <w:szCs w:val="32"/>
          <w:shd w:val="clear" w:color="auto" w:fill="FFFFFF"/>
        </w:rPr>
      </w:pPr>
      <w:r>
        <w:rPr>
          <w:rFonts w:hint="eastAsia" w:eastAsia="仿宋" w:cs="宋体"/>
          <w:sz w:val="32"/>
          <w:szCs w:val="32"/>
          <w:shd w:val="clear" w:color="auto" w:fill="FFFFFF"/>
        </w:rPr>
        <w:t>法定代表人（或授权代理人）： （签字或盖章）</w:t>
      </w:r>
    </w:p>
    <w:p w14:paraId="7838A489">
      <w:pPr>
        <w:spacing w:line="520" w:lineRule="exact"/>
        <w:jc w:val="center"/>
        <w:rPr>
          <w:rFonts w:hint="eastAsia" w:eastAsia="仿宋" w:cs="仿宋"/>
          <w:color w:val="000000"/>
          <w:sz w:val="32"/>
          <w:szCs w:val="32"/>
        </w:rPr>
      </w:pPr>
      <w:r>
        <w:rPr>
          <w:rFonts w:hint="eastAsia" w:eastAsia="仿宋" w:cs="宋体"/>
          <w:sz w:val="32"/>
          <w:szCs w:val="32"/>
          <w:shd w:val="clear" w:color="auto" w:fill="FFFFFF"/>
        </w:rPr>
        <w:t>日期：</w:t>
      </w:r>
      <w:r>
        <w:rPr>
          <w:rFonts w:hint="eastAsia" w:eastAsia="仿宋" w:cs="宋体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eastAsia="仿宋" w:cs="宋体"/>
          <w:sz w:val="32"/>
          <w:szCs w:val="32"/>
          <w:shd w:val="clear" w:color="auto" w:fill="FFFFFF"/>
        </w:rPr>
        <w:t>年</w:t>
      </w:r>
      <w:r>
        <w:rPr>
          <w:rFonts w:hint="eastAsia" w:eastAsia="仿宋" w:cs="宋体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eastAsia="仿宋" w:cs="宋体"/>
          <w:sz w:val="32"/>
          <w:szCs w:val="32"/>
          <w:shd w:val="clear" w:color="auto" w:fill="FFFFFF"/>
        </w:rPr>
        <w:t>月</w:t>
      </w:r>
      <w:r>
        <w:rPr>
          <w:rFonts w:hint="eastAsia" w:eastAsia="仿宋" w:cs="宋体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eastAsia="仿宋" w:cs="宋体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1BC43"/>
    <w:multiLevelType w:val="singleLevel"/>
    <w:tmpl w:val="C721BC43"/>
    <w:lvl w:ilvl="0" w:tentative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3MGE3NDkyY2YzZjQyYzBkZDNhY2NiZGEzY2FiMWMifQ=="/>
  </w:docVars>
  <w:rsids>
    <w:rsidRoot w:val="00926590"/>
    <w:rsid w:val="000354D1"/>
    <w:rsid w:val="00047BEA"/>
    <w:rsid w:val="001C0F60"/>
    <w:rsid w:val="00252969"/>
    <w:rsid w:val="00371B89"/>
    <w:rsid w:val="00517B24"/>
    <w:rsid w:val="005B485C"/>
    <w:rsid w:val="005B71AB"/>
    <w:rsid w:val="005F2227"/>
    <w:rsid w:val="00665775"/>
    <w:rsid w:val="006C6CDC"/>
    <w:rsid w:val="00733D00"/>
    <w:rsid w:val="008A0E5F"/>
    <w:rsid w:val="00926590"/>
    <w:rsid w:val="009673F0"/>
    <w:rsid w:val="00A8301B"/>
    <w:rsid w:val="00AD0AEE"/>
    <w:rsid w:val="00AD35E5"/>
    <w:rsid w:val="00B73E25"/>
    <w:rsid w:val="00C84ED8"/>
    <w:rsid w:val="00D01E23"/>
    <w:rsid w:val="00D37D61"/>
    <w:rsid w:val="00EA586A"/>
    <w:rsid w:val="00FB1780"/>
    <w:rsid w:val="2FF1247C"/>
    <w:rsid w:val="3F4C76D0"/>
    <w:rsid w:val="68F0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964" w:firstLineChars="200"/>
    </w:pPr>
    <w:rPr>
      <w:rFonts w:ascii="Calibri" w:cs="宋体" w:hAnsiTheme="minorHAnsi"/>
      <w:szCs w:val="2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421</Characters>
  <Lines>3</Lines>
  <Paragraphs>1</Paragraphs>
  <TotalTime>0</TotalTime>
  <ScaleCrop>false</ScaleCrop>
  <LinksUpToDate>false</LinksUpToDate>
  <CharactersWithSpaces>455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2022-09-26T15:18:00Z</dcterms:created>
  <dc:creator>王英州</dc:creator>
  <cp:lastModifiedBy>hong</cp:lastModifiedBy>
  <dcterms:modified xsi:type="dcterms:W3CDTF">2024-07-19T01:29:10Z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3FF909B04BAA4E6F80A10E11EF356BB4_12</vt:lpwstr>
  </property>
</Properties>
</file>